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8" w:rsidRPr="006B3088" w:rsidRDefault="004262DF" w:rsidP="00826EA8">
      <w:pPr>
        <w:jc w:val="center"/>
        <w:rPr>
          <w:b/>
          <w:sz w:val="32"/>
          <w:szCs w:val="32"/>
        </w:rPr>
      </w:pPr>
      <w:r w:rsidRPr="006B3088">
        <w:rPr>
          <w:b/>
          <w:sz w:val="32"/>
          <w:szCs w:val="32"/>
        </w:rPr>
        <w:t>Сотрудники ГСИН пресекли попытку переброски наркотик</w:t>
      </w:r>
      <w:r w:rsidR="00826EA8" w:rsidRPr="006B3088">
        <w:rPr>
          <w:b/>
          <w:sz w:val="32"/>
          <w:szCs w:val="32"/>
        </w:rPr>
        <w:t>ов</w:t>
      </w:r>
    </w:p>
    <w:p w:rsidR="004262DF" w:rsidRPr="006B3088" w:rsidRDefault="00826EA8" w:rsidP="00826EA8">
      <w:pPr>
        <w:jc w:val="center"/>
        <w:rPr>
          <w:b/>
          <w:sz w:val="32"/>
          <w:szCs w:val="32"/>
        </w:rPr>
      </w:pPr>
      <w:r w:rsidRPr="006B3088">
        <w:rPr>
          <w:b/>
          <w:sz w:val="32"/>
          <w:szCs w:val="32"/>
        </w:rPr>
        <w:t>на территорию учреждения.</w:t>
      </w:r>
    </w:p>
    <w:p w:rsidR="004262DF" w:rsidRPr="006B3088" w:rsidRDefault="004262DF" w:rsidP="0052461F">
      <w:pPr>
        <w:rPr>
          <w:b/>
          <w:sz w:val="32"/>
          <w:szCs w:val="32"/>
        </w:rPr>
      </w:pPr>
    </w:p>
    <w:p w:rsidR="0052461F" w:rsidRDefault="006B3088" w:rsidP="006B3088">
      <w:pPr>
        <w:ind w:firstLine="708"/>
      </w:pPr>
      <w:r>
        <w:t>В</w:t>
      </w:r>
      <w:r w:rsidR="00A0104D">
        <w:t xml:space="preserve"> учреждении №1 ГСИН при ПКР, расположенного в </w:t>
      </w:r>
      <w:proofErr w:type="spellStart"/>
      <w:r w:rsidR="00A0104D">
        <w:t>с</w:t>
      </w:r>
      <w:proofErr w:type="gramStart"/>
      <w:r w:rsidR="00A0104D">
        <w:t>.М</w:t>
      </w:r>
      <w:proofErr w:type="gramEnd"/>
      <w:r w:rsidR="00A0104D">
        <w:t>олдовановка</w:t>
      </w:r>
      <w:proofErr w:type="spellEnd"/>
      <w:r w:rsidR="00A0104D">
        <w:t xml:space="preserve"> </w:t>
      </w:r>
      <w:proofErr w:type="spellStart"/>
      <w:r w:rsidR="00A0104D">
        <w:t>Аламудунского</w:t>
      </w:r>
      <w:proofErr w:type="spellEnd"/>
      <w:r w:rsidR="00A0104D">
        <w:t xml:space="preserve"> района Чуйской области, примерно в 4:28 часов неизвестным лицом был совершен </w:t>
      </w:r>
      <w:proofErr w:type="spellStart"/>
      <w:r w:rsidR="00A0104D">
        <w:t>переброс</w:t>
      </w:r>
      <w:proofErr w:type="spellEnd"/>
      <w:r w:rsidR="00A0104D">
        <w:t xml:space="preserve"> </w:t>
      </w:r>
      <w:r>
        <w:t>на территорию у</w:t>
      </w:r>
      <w:r w:rsidR="00A0104D">
        <w:t xml:space="preserve">чреждения. На месте происшествия обнаружен и изъят полиэтиленовый пакет белого цвета, внутри которого находилось зеленное вещество со специфическим запахом. </w:t>
      </w:r>
      <w:r w:rsidR="0052461F">
        <w:t xml:space="preserve">Согласно проведенной экспертизе установлено, что изъятое вещество является смолой </w:t>
      </w:r>
      <w:proofErr w:type="spellStart"/>
      <w:r w:rsidR="0052461F">
        <w:t>каннабиса</w:t>
      </w:r>
      <w:proofErr w:type="spellEnd"/>
      <w:r w:rsidR="0052461F">
        <w:t xml:space="preserve"> (гашиш) весом 23,68 грамм.</w:t>
      </w:r>
    </w:p>
    <w:p w:rsidR="0052461F" w:rsidRDefault="0052461F" w:rsidP="0052461F">
      <w:pPr>
        <w:spacing w:before="240"/>
        <w:jc w:val="both"/>
      </w:pPr>
      <w:r>
        <w:t>По данному факту Следственным управлением (СУ) ГСИН возбуждено уголовное дело по статье 247 ч.2 УК КР.</w:t>
      </w:r>
    </w:p>
    <w:p w:rsidR="0052461F" w:rsidRDefault="0052461F" w:rsidP="006B3088">
      <w:pPr>
        <w:shd w:val="clear" w:color="auto" w:fill="FFFFFF" w:themeFill="background1"/>
        <w:spacing w:before="240"/>
        <w:jc w:val="both"/>
      </w:pPr>
      <w:r>
        <w:t xml:space="preserve">В ходе проведения следственных мероприятий сотрудниками СУ ГСИН,  ГОУ ГСИН и СКМ МВД был задержан ранее судимый А.Т.З. 1979 года рождения. </w:t>
      </w:r>
      <w:r w:rsidR="004262DF">
        <w:t xml:space="preserve">Задержанному А.Т.М. предъявлено обвинение по ст. 247 УК КР. </w:t>
      </w:r>
    </w:p>
    <w:p w:rsidR="004262DF" w:rsidRDefault="004262DF" w:rsidP="006B3088">
      <w:pPr>
        <w:shd w:val="clear" w:color="auto" w:fill="FFFFFF" w:themeFill="background1"/>
        <w:spacing w:before="240"/>
        <w:jc w:val="both"/>
      </w:pPr>
      <w:r>
        <w:t>Свердловским районным судом города Бишкек в отношении А.Т.М. избрана мера пресечения в виде заключение под стражу с содержанием в СИЗО-1 г</w:t>
      </w:r>
      <w:proofErr w:type="gramStart"/>
      <w:r>
        <w:t>.Б</w:t>
      </w:r>
      <w:proofErr w:type="gramEnd"/>
      <w:r>
        <w:t xml:space="preserve">ишкек. </w:t>
      </w:r>
    </w:p>
    <w:p w:rsidR="004262DF" w:rsidRDefault="004262DF" w:rsidP="0052461F">
      <w:pPr>
        <w:spacing w:before="240"/>
        <w:jc w:val="both"/>
      </w:pPr>
      <w:r>
        <w:t xml:space="preserve">В настоящее время проводятся следственные мероприятия для установления других причастных лиц к данному преступлению. </w:t>
      </w:r>
    </w:p>
    <w:p w:rsidR="004262DF" w:rsidRDefault="004262DF" w:rsidP="0052461F">
      <w:pPr>
        <w:spacing w:before="240"/>
        <w:jc w:val="both"/>
      </w:pPr>
    </w:p>
    <w:p w:rsidR="006B3088" w:rsidRDefault="006B3088" w:rsidP="0052461F">
      <w:pPr>
        <w:spacing w:before="240"/>
        <w:jc w:val="both"/>
      </w:pPr>
    </w:p>
    <w:p w:rsidR="00A0104D" w:rsidRPr="006B3088" w:rsidRDefault="0052461F" w:rsidP="0052461F">
      <w:pPr>
        <w:spacing w:before="240"/>
        <w:rPr>
          <w:b/>
        </w:rPr>
      </w:pPr>
      <w:r>
        <w:t xml:space="preserve"> </w:t>
      </w:r>
      <w:r w:rsidR="006B3088" w:rsidRPr="006B3088">
        <w:rPr>
          <w:b/>
        </w:rPr>
        <w:t>Пресс служба ГСИН</w:t>
      </w:r>
    </w:p>
    <w:sectPr w:rsidR="00A0104D" w:rsidRPr="006B3088" w:rsidSect="00C2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04D"/>
    <w:rsid w:val="004262DF"/>
    <w:rsid w:val="0052461F"/>
    <w:rsid w:val="006B3088"/>
    <w:rsid w:val="00826EA8"/>
    <w:rsid w:val="00A0104D"/>
    <w:rsid w:val="00C200FF"/>
    <w:rsid w:val="00D5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088"/>
  </w:style>
  <w:style w:type="character" w:styleId="a3">
    <w:name w:val="Hyperlink"/>
    <w:basedOn w:val="a0"/>
    <w:uiPriority w:val="99"/>
    <w:semiHidden/>
    <w:unhideWhenUsed/>
    <w:rsid w:val="006B3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2018-06-26T12:01:00Z</dcterms:created>
  <dcterms:modified xsi:type="dcterms:W3CDTF">2018-06-26T12:52:00Z</dcterms:modified>
</cp:coreProperties>
</file>